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E0" w:rsidRDefault="0083001E">
      <w:pPr>
        <w:rPr>
          <w:rFonts w:asciiTheme="minorEastAsia" w:hAnsiTheme="minorEastAsia"/>
          <w:b/>
          <w:sz w:val="32"/>
          <w:szCs w:val="32"/>
        </w:rPr>
      </w:pPr>
      <w:r w:rsidRPr="00424105">
        <w:rPr>
          <w:rFonts w:asciiTheme="minorEastAsia" w:hAnsiTheme="minorEastAsia" w:hint="eastAsia"/>
          <w:b/>
          <w:sz w:val="32"/>
          <w:szCs w:val="32"/>
        </w:rPr>
        <w:t>實驗室化學品盤點表 填表說明</w:t>
      </w:r>
    </w:p>
    <w:tbl>
      <w:tblPr>
        <w:tblStyle w:val="a7"/>
        <w:tblW w:w="0" w:type="auto"/>
        <w:tblLook w:val="04A0"/>
      </w:tblPr>
      <w:tblGrid>
        <w:gridCol w:w="775"/>
        <w:gridCol w:w="1977"/>
        <w:gridCol w:w="7386"/>
      </w:tblGrid>
      <w:tr w:rsidR="00424105" w:rsidRPr="00424105" w:rsidTr="00D73596">
        <w:tc>
          <w:tcPr>
            <w:tcW w:w="775" w:type="dxa"/>
          </w:tcPr>
          <w:p w:rsidR="00424105" w:rsidRPr="00424105" w:rsidRDefault="00424105" w:rsidP="00AE68AB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  <w:b/>
                <w:szCs w:val="24"/>
              </w:rPr>
              <w:t>欄位</w:t>
            </w:r>
          </w:p>
        </w:tc>
        <w:tc>
          <w:tcPr>
            <w:tcW w:w="1977" w:type="dxa"/>
          </w:tcPr>
          <w:p w:rsidR="00424105" w:rsidRPr="00424105" w:rsidRDefault="00424105" w:rsidP="00AE68AB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  <w:b/>
                <w:szCs w:val="24"/>
              </w:rPr>
              <w:t>欄位</w:t>
            </w:r>
            <w:r>
              <w:rPr>
                <w:rFonts w:asciiTheme="minorEastAsia" w:hAnsiTheme="minorEastAsia" w:hint="eastAsia"/>
                <w:b/>
                <w:szCs w:val="24"/>
              </w:rPr>
              <w:t>名稱</w:t>
            </w:r>
          </w:p>
        </w:tc>
        <w:tc>
          <w:tcPr>
            <w:tcW w:w="7386" w:type="dxa"/>
          </w:tcPr>
          <w:p w:rsidR="00424105" w:rsidRPr="00424105" w:rsidRDefault="00424105" w:rsidP="00AE68AB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說</w:t>
            </w:r>
            <w:r w:rsidR="00AE68AB">
              <w:rPr>
                <w:rFonts w:asciiTheme="minorEastAsia" w:hAnsiTheme="minorEastAsia" w:hint="eastAsia"/>
                <w:b/>
                <w:szCs w:val="24"/>
              </w:rPr>
              <w:t xml:space="preserve">     </w:t>
            </w:r>
            <w:r>
              <w:rPr>
                <w:rFonts w:asciiTheme="minorEastAsia" w:hAnsiTheme="minorEastAsia" w:hint="eastAsia"/>
                <w:b/>
                <w:szCs w:val="24"/>
              </w:rPr>
              <w:t>明</w:t>
            </w:r>
          </w:p>
        </w:tc>
      </w:tr>
      <w:tr w:rsidR="00424105" w:rsidRPr="00424105" w:rsidTr="00D73596">
        <w:tc>
          <w:tcPr>
            <w:tcW w:w="775" w:type="dxa"/>
          </w:tcPr>
          <w:p w:rsidR="00424105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A</w:t>
            </w:r>
          </w:p>
        </w:tc>
        <w:tc>
          <w:tcPr>
            <w:tcW w:w="1977" w:type="dxa"/>
          </w:tcPr>
          <w:p w:rsidR="00424105" w:rsidRPr="00424105" w:rsidRDefault="00C54380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院區名稱</w:t>
            </w:r>
          </w:p>
        </w:tc>
        <w:tc>
          <w:tcPr>
            <w:tcW w:w="7386" w:type="dxa"/>
          </w:tcPr>
          <w:p w:rsidR="00424105" w:rsidRPr="00424105" w:rsidRDefault="00C54380" w:rsidP="00C54380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下拉選單點選</w:t>
            </w:r>
          </w:p>
        </w:tc>
      </w:tr>
      <w:tr w:rsidR="00424105" w:rsidRPr="00424105" w:rsidTr="00D73596">
        <w:tc>
          <w:tcPr>
            <w:tcW w:w="775" w:type="dxa"/>
          </w:tcPr>
          <w:p w:rsidR="00424105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B</w:t>
            </w:r>
          </w:p>
        </w:tc>
        <w:tc>
          <w:tcPr>
            <w:tcW w:w="1977" w:type="dxa"/>
          </w:tcPr>
          <w:p w:rsidR="00424105" w:rsidRPr="00424105" w:rsidRDefault="00C54380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單位名稱</w:t>
            </w:r>
          </w:p>
        </w:tc>
        <w:tc>
          <w:tcPr>
            <w:tcW w:w="7386" w:type="dxa"/>
          </w:tcPr>
          <w:p w:rsidR="00424105" w:rsidRPr="00424105" w:rsidRDefault="00C54380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下拉選單點選</w:t>
            </w:r>
          </w:p>
        </w:tc>
      </w:tr>
      <w:tr w:rsidR="00424105" w:rsidRPr="00424105" w:rsidTr="00D73596">
        <w:tc>
          <w:tcPr>
            <w:tcW w:w="775" w:type="dxa"/>
          </w:tcPr>
          <w:p w:rsidR="00424105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C</w:t>
            </w:r>
          </w:p>
        </w:tc>
        <w:tc>
          <w:tcPr>
            <w:tcW w:w="1977" w:type="dxa"/>
          </w:tcPr>
          <w:p w:rsidR="00424105" w:rsidRPr="00424105" w:rsidRDefault="00C54380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實驗室負責人或管理人姓名</w:t>
            </w:r>
          </w:p>
        </w:tc>
        <w:tc>
          <w:tcPr>
            <w:tcW w:w="7386" w:type="dxa"/>
          </w:tcPr>
          <w:p w:rsidR="00424105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老師個人實驗室請填老師姓名，單位所屬學生實驗或共同實驗(儀器室)請填寫管理人姓名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D</w:t>
            </w:r>
          </w:p>
        </w:tc>
        <w:tc>
          <w:tcPr>
            <w:tcW w:w="1977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實驗室名稱(填空間編號)</w:t>
            </w:r>
          </w:p>
        </w:tc>
        <w:tc>
          <w:tcPr>
            <w:tcW w:w="7386" w:type="dxa"/>
          </w:tcPr>
          <w:p w:rsidR="00C54380" w:rsidRPr="00424105" w:rsidRDefault="00D92E09" w:rsidP="00D92E09">
            <w:pPr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</w:rPr>
              <w:t>請</w:t>
            </w:r>
            <w:r w:rsidR="00D73596">
              <w:rPr>
                <w:rFonts w:asciiTheme="minorEastAsia" w:hAnsiTheme="minorEastAsia" w:hint="eastAsia"/>
              </w:rPr>
              <w:t>填</w:t>
            </w:r>
            <w:r w:rsidRPr="00424105">
              <w:rPr>
                <w:rFonts w:asciiTheme="minorEastAsia" w:hAnsiTheme="minorEastAsia" w:hint="eastAsia"/>
              </w:rPr>
              <w:t>實驗室空間編號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E</w:t>
            </w:r>
          </w:p>
        </w:tc>
        <w:tc>
          <w:tcPr>
            <w:tcW w:w="1977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中文名稱</w:t>
            </w:r>
          </w:p>
        </w:tc>
        <w:tc>
          <w:tcPr>
            <w:tcW w:w="7386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請填化學品中文名稱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F</w:t>
            </w:r>
          </w:p>
        </w:tc>
        <w:tc>
          <w:tcPr>
            <w:tcW w:w="1977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英文名稱</w:t>
            </w:r>
          </w:p>
        </w:tc>
        <w:tc>
          <w:tcPr>
            <w:tcW w:w="7386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請填化學品英文名稱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G</w:t>
            </w:r>
          </w:p>
        </w:tc>
        <w:tc>
          <w:tcPr>
            <w:tcW w:w="1977" w:type="dxa"/>
          </w:tcPr>
          <w:p w:rsidR="00C54380" w:rsidRPr="00424105" w:rsidRDefault="007A69DF">
            <w:pPr>
              <w:rPr>
                <w:rFonts w:asciiTheme="minorEastAsia" w:hAnsiTheme="minorEastAsia"/>
                <w:b/>
                <w:szCs w:val="24"/>
              </w:rPr>
            </w:pPr>
            <w:proofErr w:type="spellStart"/>
            <w:r w:rsidRPr="00424105">
              <w:rPr>
                <w:rFonts w:asciiTheme="minorEastAsia" w:hAnsiTheme="minorEastAsia"/>
              </w:rPr>
              <w:t>Cas</w:t>
            </w:r>
            <w:proofErr w:type="spellEnd"/>
            <w:r w:rsidRPr="00424105">
              <w:rPr>
                <w:rFonts w:asciiTheme="minorEastAsia" w:hAnsiTheme="minorEastAsia"/>
              </w:rPr>
              <w:t>. No.</w:t>
            </w:r>
          </w:p>
        </w:tc>
        <w:tc>
          <w:tcPr>
            <w:tcW w:w="7386" w:type="dxa"/>
          </w:tcPr>
          <w:p w:rsidR="007A69DF" w:rsidRPr="00424105" w:rsidRDefault="007A69DF" w:rsidP="007A69DF">
            <w:pPr>
              <w:rPr>
                <w:rFonts w:asciiTheme="minorEastAsia" w:hAnsiTheme="minorEastAsia"/>
              </w:rPr>
            </w:pPr>
            <w:r w:rsidRPr="00424105">
              <w:rPr>
                <w:rFonts w:asciiTheme="minorEastAsia" w:hAnsiTheme="minorEastAsia" w:hint="eastAsia"/>
              </w:rPr>
              <w:t>請填化學品化學文摘社登記號碼(</w:t>
            </w:r>
            <w:proofErr w:type="spellStart"/>
            <w:r w:rsidRPr="00424105">
              <w:rPr>
                <w:rFonts w:asciiTheme="minorEastAsia" w:hAnsiTheme="minorEastAsia"/>
              </w:rPr>
              <w:t>Cas</w:t>
            </w:r>
            <w:proofErr w:type="spellEnd"/>
            <w:r w:rsidRPr="00424105">
              <w:rPr>
                <w:rFonts w:asciiTheme="minorEastAsia" w:hAnsiTheme="minorEastAsia"/>
              </w:rPr>
              <w:t>. No.</w:t>
            </w:r>
            <w:r w:rsidRPr="00424105">
              <w:rPr>
                <w:rFonts w:asciiTheme="minorEastAsia" w:hAnsiTheme="minorEastAsia" w:hint="eastAsia"/>
              </w:rPr>
              <w:t>)，查詢方式有:</w:t>
            </w:r>
          </w:p>
          <w:p w:rsidR="007A69DF" w:rsidRPr="002871F9" w:rsidRDefault="007A69DF" w:rsidP="007A69DF">
            <w:pPr>
              <w:rPr>
                <w:rFonts w:asciiTheme="minorEastAsia" w:hAnsiTheme="minorEastAsia"/>
                <w:b/>
                <w:color w:val="0000FF"/>
              </w:rPr>
            </w:pPr>
            <w:r w:rsidRPr="00424105">
              <w:rPr>
                <w:rFonts w:asciiTheme="minorEastAsia" w:hAnsiTheme="minorEastAsia" w:hint="eastAsia"/>
              </w:rPr>
              <w:t xml:space="preserve">  </w:t>
            </w:r>
            <w:r w:rsidRPr="002871F9">
              <w:rPr>
                <w:rFonts w:asciiTheme="minorEastAsia" w:hAnsiTheme="minorEastAsia" w:hint="eastAsia"/>
                <w:b/>
                <w:color w:val="0000FF"/>
              </w:rPr>
              <w:t>1.查看化學品容器外標示</w:t>
            </w:r>
          </w:p>
          <w:p w:rsidR="007A69DF" w:rsidRPr="00424105" w:rsidRDefault="003801B0" w:rsidP="007A69D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pict>
                <v:oval id="_x0000_s1034" style="position:absolute;margin-left:84.6pt;margin-top:140.55pt;width:52.8pt;height:36pt;z-index:251665408" filled="f" strokecolor="red" strokeweight="2pt"/>
              </w:pict>
            </w:r>
            <w:r>
              <w:rPr>
                <w:rFonts w:asciiTheme="minorEastAsia" w:hAnsiTheme="minorEastAsia"/>
                <w:noProof/>
              </w:rPr>
              <w:pict>
                <v:oval id="_x0000_s1035" style="position:absolute;margin-left:232.2pt;margin-top:45pt;width:52.8pt;height:36pt;z-index:251666432" filled="f" strokecolor="red" strokeweight="2pt"/>
              </w:pict>
            </w:r>
            <w:r w:rsidR="007A69DF" w:rsidRPr="00424105">
              <w:rPr>
                <w:rFonts w:asciiTheme="minorEastAsia" w:hAnsiTheme="minorEastAsia" w:hint="eastAsia"/>
              </w:rPr>
              <w:t xml:space="preserve">  </w:t>
            </w:r>
            <w:r w:rsidR="007A69DF" w:rsidRPr="00424105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118683" cy="1654185"/>
                  <wp:effectExtent l="0" t="228600" r="0" b="212715"/>
                  <wp:docPr id="7" name="圖片 6" descr="https://lh3.googleusercontent.com/p/AF1QipNvf0dASgu9ETr2-KXW0FUxaj9dNHebfKc2ncQj=s512-p-iv18386?key=NlhtQ3dtNGlLd3pIdHUyUkFLVWZnWFdibkNQTF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p/AF1QipNvf0dASgu9ETr2-KXW0FUxaj9dNHebfKc2ncQj=s512-p-iv18386?key=NlhtQ3dtNGlLd3pIdHUyUkFLVWZnWFdibkNQTF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2205" cy="165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69DF" w:rsidRPr="00424105">
              <w:rPr>
                <w:rFonts w:asciiTheme="minorEastAsia" w:hAnsiTheme="minorEastAsia" w:hint="eastAsia"/>
              </w:rPr>
              <w:t xml:space="preserve"> </w:t>
            </w:r>
            <w:r w:rsidR="007A69DF" w:rsidRPr="00424105"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107859" cy="1480993"/>
                  <wp:effectExtent l="0" t="304800" r="0" b="290657"/>
                  <wp:docPr id="8" name="圖片 12" descr="https://lh3.googleusercontent.com/p/AF1QipOSNGLjrAL4-nxGk2bbwH0XS50KNCkkkqG5PYEp=s512-p-iv18386?key=NlhtQ3dtNGlLd3pIdHUyUkFLVWZnWFdibkNQTF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3.googleusercontent.com/p/AF1QipOSNGLjrAL4-nxGk2bbwH0XS50KNCkkkqG5PYEp=s512-p-iv18386?key=NlhtQ3dtNGlLd3pIdHUyUkFLVWZnWFdibkNQTF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2238" cy="148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9DF" w:rsidRPr="00424105" w:rsidRDefault="007A69DF" w:rsidP="007A69DF">
            <w:pPr>
              <w:ind w:leftChars="59" w:left="567" w:hangingChars="177" w:hanging="425"/>
              <w:rPr>
                <w:rFonts w:asciiTheme="minorEastAsia" w:hAnsiTheme="minorEastAsia"/>
                <w:color w:val="000000" w:themeColor="text1"/>
                <w:sz w:val="28"/>
                <w:szCs w:val="28"/>
              </w:rPr>
            </w:pPr>
            <w:r w:rsidRPr="00424105">
              <w:rPr>
                <w:rFonts w:asciiTheme="minorEastAsia" w:hAnsiTheme="minorEastAsia" w:hint="eastAsia"/>
              </w:rPr>
              <w:t xml:space="preserve">  </w:t>
            </w:r>
            <w:r w:rsidRPr="002871F9">
              <w:rPr>
                <w:rFonts w:asciiTheme="minorEastAsia" w:hAnsiTheme="minorEastAsia" w:hint="eastAsia"/>
                <w:b/>
                <w:color w:val="0000FF"/>
              </w:rPr>
              <w:t>2.查看實驗室備置之安全資料表(SDS)</w:t>
            </w:r>
            <w:r w:rsidRPr="002871F9">
              <w:rPr>
                <w:rFonts w:asciiTheme="minorEastAsia" w:hAnsiTheme="minorEastAsia" w:hint="eastAsia"/>
                <w:color w:val="000000" w:themeColor="text1"/>
              </w:rPr>
              <w:t>，其中</w:t>
            </w:r>
            <w:r w:rsidRPr="002871F9">
              <w:rPr>
                <w:rFonts w:asciiTheme="minorEastAsia" w:hAnsiTheme="minorEastAsia" w:hint="eastAsia"/>
                <w:color w:val="0000FF"/>
                <w:u w:val="single"/>
              </w:rPr>
              <w:t>三、成分辨識資料</w:t>
            </w:r>
            <w:r w:rsidRPr="00424105">
              <w:rPr>
                <w:rFonts w:asciiTheme="minorEastAsia" w:hAnsiTheme="minorEastAsia" w:hint="eastAsia"/>
                <w:color w:val="000000" w:themeColor="text1"/>
              </w:rPr>
              <w:t>有詳列；</w:t>
            </w:r>
            <w:r w:rsidRPr="002871F9">
              <w:rPr>
                <w:rFonts w:asciiTheme="minorEastAsia" w:hAnsiTheme="minorEastAsia" w:hint="eastAsia"/>
                <w:color w:val="000000" w:themeColor="text1"/>
              </w:rPr>
              <w:t>若該化學品尚未備置安全資料表(SDS)，請上</w:t>
            </w:r>
            <w:r w:rsidRPr="002871F9">
              <w:rPr>
                <w:rStyle w:val="a5"/>
                <w:rFonts w:asciiTheme="minorEastAsia" w:hAnsiTheme="minorEastAsia" w:cs="Helvetica"/>
                <w:color w:val="000000" w:themeColor="text1"/>
                <w:szCs w:val="24"/>
                <w:u w:val="single"/>
                <w:bdr w:val="none" w:sz="0" w:space="0" w:color="auto" w:frame="1"/>
                <w:shd w:val="clear" w:color="auto" w:fill="FFFFFF"/>
              </w:rPr>
              <w:t>GHS化學品全球調和制度</w:t>
            </w:r>
            <w:r w:rsidRPr="002871F9">
              <w:rPr>
                <w:rStyle w:val="a5"/>
                <w:rFonts w:asciiTheme="minorEastAsia" w:hAnsiTheme="minorEastAsia" w:cs="Helvetica" w:hint="eastAsia"/>
                <w:color w:val="000000" w:themeColor="text1"/>
                <w:szCs w:val="24"/>
                <w:u w:val="single"/>
                <w:bdr w:val="none" w:sz="0" w:space="0" w:color="auto" w:frame="1"/>
                <w:shd w:val="clear" w:color="auto" w:fill="FFFFFF"/>
              </w:rPr>
              <w:t>網站查詢</w:t>
            </w:r>
            <w:hyperlink r:id="rId9" w:history="1">
              <w:r w:rsidRPr="00424105">
                <w:rPr>
                  <w:rStyle w:val="a6"/>
                  <w:rFonts w:asciiTheme="minorEastAsia" w:hAnsiTheme="minorEastAsia" w:cs="Helvetica"/>
                  <w:szCs w:val="24"/>
                  <w:bdr w:val="none" w:sz="0" w:space="0" w:color="auto" w:frame="1"/>
                  <w:shd w:val="clear" w:color="auto" w:fill="FFFFFF"/>
                </w:rPr>
                <w:t>http://ghs.osha.gov.tw/CHT/masterpage/index_CHT.aspx</w:t>
              </w:r>
              <w:r w:rsidRPr="00424105">
                <w:rPr>
                  <w:rFonts w:asciiTheme="minorEastAsia" w:hAnsiTheme="minorEastAsia" w:cs="Helvetica"/>
                  <w:color w:val="1B68E0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br/>
              </w:r>
            </w:hyperlink>
            <w:r w:rsidRPr="00424105">
              <w:rPr>
                <w:rFonts w:asciiTheme="minorEastAsia" w:hAnsiTheme="minorEastAsia" w:cs="Helvetica"/>
                <w:color w:val="C00000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r w:rsidRPr="002871F9">
              <w:rPr>
                <w:rFonts w:asciiTheme="minorEastAsia" w:hAnsiTheme="minorEastAsia" w:cs="Helvetica"/>
                <w:b/>
                <w:color w:val="C00000"/>
                <w:szCs w:val="24"/>
                <w:bdr w:val="none" w:sz="0" w:space="0" w:color="auto" w:frame="1"/>
                <w:shd w:val="clear" w:color="auto" w:fill="FFFFFF"/>
              </w:rPr>
              <w:t>公用帳號：ghs00574，密碼：jT15136</w:t>
            </w:r>
            <w:r w:rsidRPr="00424105">
              <w:rPr>
                <w:rFonts w:asciiTheme="minorEastAsia" w:hAnsiTheme="minorEastAsia" w:cs="Helvetica"/>
                <w:color w:val="C00000"/>
                <w:szCs w:val="24"/>
                <w:bdr w:val="none" w:sz="0" w:space="0" w:color="auto" w:frame="1"/>
                <w:shd w:val="clear" w:color="auto" w:fill="FFFFFF"/>
              </w:rPr>
              <w:t xml:space="preserve"> )</w:t>
            </w:r>
          </w:p>
          <w:p w:rsidR="007A69DF" w:rsidRPr="00A75570" w:rsidRDefault="007A69DF" w:rsidP="007A69DF">
            <w:pPr>
              <w:rPr>
                <w:rFonts w:asciiTheme="minorEastAsia" w:hAnsiTheme="minorEastAsia" w:cs="Helvetica"/>
                <w:color w:val="000000" w:themeColor="text1"/>
                <w:szCs w:val="24"/>
                <w:bdr w:val="none" w:sz="0" w:space="0" w:color="auto" w:frame="1"/>
                <w:shd w:val="clear" w:color="auto" w:fill="FFFFFF"/>
              </w:rPr>
            </w:pPr>
            <w:r w:rsidRPr="00424105">
              <w:rPr>
                <w:rFonts w:asciiTheme="minorEastAsia" w:hAnsiTheme="minorEastAsia" w:cs="Helvetica" w:hint="eastAsia"/>
                <w:color w:val="666699"/>
                <w:sz w:val="29"/>
                <w:szCs w:val="29"/>
                <w:bdr w:val="none" w:sz="0" w:space="0" w:color="auto" w:frame="1"/>
                <w:shd w:val="clear" w:color="auto" w:fill="FFFFFF"/>
              </w:rPr>
              <w:t xml:space="preserve">    </w:t>
            </w:r>
            <w:r w:rsidRPr="00A75570">
              <w:rPr>
                <w:rFonts w:asciiTheme="minorEastAsia" w:hAnsiTheme="minorEastAsia" w:cs="Helvetica" w:hint="eastAsia"/>
                <w:color w:val="000000" w:themeColor="text1"/>
                <w:szCs w:val="24"/>
                <w:highlight w:val="cyan"/>
                <w:bdr w:val="none" w:sz="0" w:space="0" w:color="auto" w:frame="1"/>
                <w:shd w:val="clear" w:color="auto" w:fill="FFFFFF"/>
              </w:rPr>
              <w:t>(1)使用公用帳號密碼登入</w:t>
            </w:r>
          </w:p>
          <w:p w:rsidR="00C54380" w:rsidRDefault="003801B0">
            <w:pPr>
              <w:rPr>
                <w:rFonts w:asciiTheme="minorEastAsia" w:hAnsiTheme="minorEastAsia"/>
                <w:b/>
                <w:szCs w:val="24"/>
              </w:rPr>
            </w:pPr>
            <w:r w:rsidRPr="003801B0">
              <w:rPr>
                <w:rFonts w:asciiTheme="minorEastAsia" w:hAnsiTheme="minorEastAsia"/>
                <w:noProof/>
              </w:rPr>
              <w:pict>
                <v:oval id="_x0000_s1036" style="position:absolute;margin-left:47.2pt;margin-top:161.55pt;width:143.55pt;height:50.45pt;z-index:251667456" filled="f" strokecolor="red" strokeweight="2pt"/>
              </w:pict>
            </w:r>
            <w:r w:rsidR="007A69DF" w:rsidRPr="007A69DF">
              <w:rPr>
                <w:rFonts w:asciiTheme="minorEastAsia" w:hAnsiTheme="minorEastAsia" w:hint="eastAsia"/>
                <w:b/>
                <w:noProof/>
                <w:szCs w:val="24"/>
              </w:rPr>
              <w:drawing>
                <wp:inline distT="0" distB="0" distL="0" distR="0">
                  <wp:extent cx="4451176" cy="2926713"/>
                  <wp:effectExtent l="19050" t="0" r="6524" b="0"/>
                  <wp:docPr id="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935" cy="292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9DF" w:rsidRPr="007A69DF" w:rsidRDefault="007A69DF" w:rsidP="007A69DF">
            <w:pPr>
              <w:ind w:firstLineChars="236" w:firstLine="566"/>
              <w:rPr>
                <w:rFonts w:asciiTheme="minorEastAsia" w:hAnsiTheme="minorEastAsia"/>
              </w:rPr>
            </w:pPr>
            <w:r w:rsidRPr="00424105">
              <w:rPr>
                <w:rFonts w:asciiTheme="minorEastAsia" w:hAnsiTheme="minorEastAsia" w:hint="eastAsia"/>
                <w:highlight w:val="cyan"/>
              </w:rPr>
              <w:lastRenderedPageBreak/>
              <w:t>(2)選擇危害物質危害數據資料</w:t>
            </w:r>
          </w:p>
          <w:p w:rsidR="007A69DF" w:rsidRDefault="003801B0">
            <w:pPr>
              <w:rPr>
                <w:rFonts w:asciiTheme="minorEastAsia" w:hAnsiTheme="minorEastAsia"/>
                <w:b/>
                <w:szCs w:val="24"/>
              </w:rPr>
            </w:pPr>
            <w:r w:rsidRPr="003801B0">
              <w:rPr>
                <w:rFonts w:asciiTheme="minorEastAsia" w:hAnsiTheme="minorEastAsia"/>
                <w:noProof/>
              </w:rPr>
              <w:pict>
                <v:oval id="_x0000_s1037" style="position:absolute;margin-left:147.55pt;margin-top:34.85pt;width:81pt;height:26.4pt;z-index:251668480" filled="f" strokecolor="red" strokeweight="2pt"/>
              </w:pict>
            </w:r>
            <w:r w:rsidR="007A69DF" w:rsidRPr="007A69DF">
              <w:rPr>
                <w:rFonts w:asciiTheme="minorEastAsia" w:hAnsiTheme="minorEastAsia" w:hint="eastAsia"/>
                <w:b/>
                <w:noProof/>
                <w:szCs w:val="24"/>
              </w:rPr>
              <w:drawing>
                <wp:inline distT="0" distB="0" distL="0" distR="0">
                  <wp:extent cx="4529530" cy="2926080"/>
                  <wp:effectExtent l="19050" t="0" r="4370" b="0"/>
                  <wp:docPr id="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997" cy="292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E09" w:rsidRDefault="00D92E09">
            <w:pPr>
              <w:rPr>
                <w:rFonts w:asciiTheme="minorEastAsia" w:hAnsiTheme="minorEastAsia"/>
                <w:b/>
                <w:szCs w:val="24"/>
              </w:rPr>
            </w:pPr>
          </w:p>
          <w:p w:rsidR="00BD0788" w:rsidRDefault="00BD0788" w:rsidP="00D92E09">
            <w:pPr>
              <w:ind w:firstLineChars="236" w:firstLine="566"/>
              <w:rPr>
                <w:rFonts w:asciiTheme="minorEastAsia" w:hAnsiTheme="minorEastAsia"/>
                <w:highlight w:val="cyan"/>
              </w:rPr>
            </w:pPr>
          </w:p>
          <w:p w:rsidR="00D92E09" w:rsidRPr="00424105" w:rsidRDefault="00D92E09" w:rsidP="00D92E09">
            <w:pPr>
              <w:ind w:firstLineChars="236" w:firstLine="566"/>
              <w:rPr>
                <w:rFonts w:asciiTheme="minorEastAsia" w:hAnsiTheme="minorEastAsia"/>
              </w:rPr>
            </w:pPr>
            <w:r w:rsidRPr="00424105">
              <w:rPr>
                <w:rFonts w:asciiTheme="minorEastAsia" w:hAnsiTheme="minorEastAsia" w:hint="eastAsia"/>
                <w:highlight w:val="cyan"/>
              </w:rPr>
              <w:t>(3)輸入欲查詢化學品之中文或英文名稱</w:t>
            </w:r>
          </w:p>
          <w:p w:rsidR="00D92E09" w:rsidRDefault="003801B0">
            <w:pPr>
              <w:rPr>
                <w:rFonts w:asciiTheme="minorEastAsia" w:hAnsiTheme="minorEastAsia"/>
                <w:b/>
                <w:szCs w:val="24"/>
              </w:rPr>
            </w:pPr>
            <w:r w:rsidRPr="003801B0">
              <w:rPr>
                <w:rFonts w:asciiTheme="minorEastAsia" w:hAnsiTheme="minorEastAsia"/>
                <w:noProof/>
              </w:rPr>
              <w:pict>
                <v:oval id="_x0000_s1038" style="position:absolute;margin-left:4.15pt;margin-top:282.65pt;width:157.8pt;height:47.4pt;z-index:251669504" filled="f" strokecolor="red" strokeweight="2pt"/>
              </w:pict>
            </w:r>
            <w:r w:rsidR="00D92E09" w:rsidRPr="00D92E09">
              <w:rPr>
                <w:rFonts w:asciiTheme="minorEastAsia" w:hAnsiTheme="minorEastAsia" w:hint="eastAsia"/>
                <w:b/>
                <w:noProof/>
                <w:szCs w:val="24"/>
              </w:rPr>
              <w:drawing>
                <wp:inline distT="0" distB="0" distL="0" distR="0">
                  <wp:extent cx="4488918" cy="5257800"/>
                  <wp:effectExtent l="19050" t="0" r="6882" b="0"/>
                  <wp:docPr id="1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323" cy="526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88" w:rsidRDefault="00BD0788" w:rsidP="00D92E09">
            <w:pPr>
              <w:ind w:firstLineChars="236" w:firstLine="566"/>
              <w:rPr>
                <w:rFonts w:asciiTheme="minorEastAsia" w:hAnsiTheme="minorEastAsia"/>
                <w:highlight w:val="cyan"/>
              </w:rPr>
            </w:pPr>
          </w:p>
          <w:p w:rsidR="00BD0788" w:rsidRDefault="00BD0788" w:rsidP="00D92E09">
            <w:pPr>
              <w:ind w:firstLineChars="236" w:firstLine="566"/>
              <w:rPr>
                <w:rFonts w:asciiTheme="minorEastAsia" w:hAnsiTheme="minorEastAsia"/>
                <w:highlight w:val="cyan"/>
              </w:rPr>
            </w:pPr>
          </w:p>
          <w:p w:rsidR="00D92E09" w:rsidRPr="00424105" w:rsidRDefault="00D92E09" w:rsidP="00D92E09">
            <w:pPr>
              <w:ind w:firstLineChars="236" w:firstLine="566"/>
              <w:rPr>
                <w:rFonts w:asciiTheme="minorEastAsia" w:hAnsiTheme="minorEastAsia"/>
              </w:rPr>
            </w:pPr>
            <w:r w:rsidRPr="00424105">
              <w:rPr>
                <w:rFonts w:asciiTheme="minorEastAsia" w:hAnsiTheme="minorEastAsia" w:hint="eastAsia"/>
                <w:highlight w:val="cyan"/>
              </w:rPr>
              <w:t>(4)顯示該化學品</w:t>
            </w:r>
            <w:proofErr w:type="spellStart"/>
            <w:r w:rsidRPr="00424105">
              <w:rPr>
                <w:rFonts w:asciiTheme="minorEastAsia" w:hAnsiTheme="minorEastAsia"/>
                <w:highlight w:val="cyan"/>
              </w:rPr>
              <w:t>Cas</w:t>
            </w:r>
            <w:proofErr w:type="spellEnd"/>
            <w:r w:rsidRPr="00424105">
              <w:rPr>
                <w:rFonts w:asciiTheme="minorEastAsia" w:hAnsiTheme="minorEastAsia"/>
                <w:highlight w:val="cyan"/>
              </w:rPr>
              <w:t>. No.</w:t>
            </w:r>
          </w:p>
          <w:p w:rsidR="00D92E09" w:rsidRDefault="003801B0">
            <w:pPr>
              <w:rPr>
                <w:rFonts w:asciiTheme="minorEastAsia" w:hAnsiTheme="minorEastAsia"/>
                <w:b/>
                <w:szCs w:val="24"/>
              </w:rPr>
            </w:pPr>
            <w:r w:rsidRPr="003801B0">
              <w:rPr>
                <w:rFonts w:asciiTheme="minorEastAsia" w:hAnsiTheme="minorEastAsia"/>
                <w:noProof/>
              </w:rPr>
              <w:pict>
                <v:oval id="_x0000_s1039" style="position:absolute;margin-left:42.55pt;margin-top:165.65pt;width:75.6pt;height:23.4pt;z-index:251670528" filled="f" strokecolor="red" strokeweight="2pt"/>
              </w:pict>
            </w:r>
            <w:r w:rsidR="00D92E09" w:rsidRPr="00D92E09"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>
                  <wp:extent cx="4490372" cy="2994660"/>
                  <wp:effectExtent l="19050" t="0" r="5428" b="0"/>
                  <wp:docPr id="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13" cy="299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88" w:rsidRPr="00D92E09" w:rsidRDefault="00BD0788">
            <w:pPr>
              <w:rPr>
                <w:rFonts w:asciiTheme="minorEastAsia" w:hAnsiTheme="minorEastAsia"/>
                <w:b/>
                <w:szCs w:val="24"/>
              </w:rPr>
            </w:pP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lastRenderedPageBreak/>
              <w:t>H</w:t>
            </w:r>
          </w:p>
        </w:tc>
        <w:tc>
          <w:tcPr>
            <w:tcW w:w="1977" w:type="dxa"/>
          </w:tcPr>
          <w:p w:rsidR="00C54380" w:rsidRPr="00424105" w:rsidRDefault="00D92E09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結餘量(Kg)</w:t>
            </w:r>
          </w:p>
        </w:tc>
        <w:tc>
          <w:tcPr>
            <w:tcW w:w="7386" w:type="dxa"/>
          </w:tcPr>
          <w:p w:rsidR="00D92E09" w:rsidRPr="00581AA9" w:rsidRDefault="002871F9" w:rsidP="00D92E09">
            <w:pPr>
              <w:rPr>
                <w:rFonts w:asciiTheme="minorEastAsia" w:hAnsiTheme="minorEastAsia"/>
                <w:szCs w:val="24"/>
              </w:rPr>
            </w:pPr>
            <w:r w:rsidRPr="00581AA9">
              <w:rPr>
                <w:rFonts w:asciiTheme="minorEastAsia" w:hAnsiTheme="minorEastAsia" w:hint="eastAsia"/>
                <w:szCs w:val="24"/>
              </w:rPr>
              <w:t>請填入化學品現有存量，不論物質狀態為何，皆以重量計算</w:t>
            </w:r>
            <w:proofErr w:type="gramStart"/>
            <w:r w:rsidRPr="00581AA9">
              <w:rPr>
                <w:rFonts w:asciiTheme="minorEastAsia" w:hAnsiTheme="minorEastAsia" w:hint="eastAsia"/>
                <w:szCs w:val="24"/>
              </w:rPr>
              <w:t>（</w:t>
            </w:r>
            <w:proofErr w:type="gramEnd"/>
            <w:r w:rsidRPr="00581AA9">
              <w:rPr>
                <w:rFonts w:asciiTheme="minorEastAsia" w:hAnsiTheme="minorEastAsia" w:hint="eastAsia"/>
                <w:b/>
                <w:color w:val="FF0000"/>
                <w:szCs w:val="24"/>
              </w:rPr>
              <w:t>單位：</w:t>
            </w:r>
            <w:r w:rsidR="00D92E09" w:rsidRPr="00581AA9">
              <w:rPr>
                <w:rFonts w:asciiTheme="minorEastAsia" w:hAnsiTheme="minorEastAsia" w:hint="eastAsia"/>
                <w:b/>
                <w:color w:val="FF0000"/>
                <w:szCs w:val="24"/>
              </w:rPr>
              <w:t>公斤</w:t>
            </w:r>
            <w:proofErr w:type="gramStart"/>
            <w:r w:rsidR="00D92E09" w:rsidRPr="00581AA9">
              <w:rPr>
                <w:rFonts w:asciiTheme="minorEastAsia" w:hAnsiTheme="minorEastAsia" w:hint="eastAsia"/>
                <w:color w:val="000000" w:themeColor="text1"/>
                <w:szCs w:val="24"/>
              </w:rPr>
              <w:t>）</w:t>
            </w:r>
            <w:proofErr w:type="gramEnd"/>
            <w:r w:rsidR="00D92E09" w:rsidRPr="00581AA9">
              <w:rPr>
                <w:rFonts w:asciiTheme="minorEastAsia" w:hAnsiTheme="minorEastAsia" w:hint="eastAsia"/>
                <w:szCs w:val="24"/>
              </w:rPr>
              <w:t>，</w:t>
            </w:r>
            <w:r w:rsidR="00D92E09" w:rsidRPr="00581AA9">
              <w:rPr>
                <w:rFonts w:asciiTheme="minorEastAsia" w:hAnsiTheme="minorEastAsia" w:hint="eastAsia"/>
                <w:b/>
                <w:color w:val="FF0000"/>
                <w:szCs w:val="24"/>
              </w:rPr>
              <w:t>取小數點以下後</w:t>
            </w:r>
            <w:r w:rsidR="00F753CB" w:rsidRPr="00F753CB">
              <w:rPr>
                <w:rFonts w:asciiTheme="minorEastAsia" w:hAnsiTheme="minorEastAsia" w:hint="eastAsia"/>
                <w:b/>
                <w:color w:val="FF0000"/>
                <w:szCs w:val="24"/>
              </w:rPr>
              <w:t>4</w:t>
            </w:r>
            <w:r w:rsidR="00D92E09" w:rsidRPr="00F753CB">
              <w:rPr>
                <w:rFonts w:asciiTheme="minorEastAsia" w:hAnsiTheme="minorEastAsia" w:hint="eastAsia"/>
                <w:b/>
                <w:color w:val="FF0000"/>
                <w:szCs w:val="24"/>
              </w:rPr>
              <w:t>位</w:t>
            </w:r>
            <w:r w:rsidR="00D92E09" w:rsidRPr="00581AA9">
              <w:rPr>
                <w:rFonts w:asciiTheme="minorEastAsia" w:hAnsiTheme="minorEastAsia" w:hint="eastAsia"/>
                <w:szCs w:val="24"/>
              </w:rPr>
              <w:t>。</w:t>
            </w:r>
          </w:p>
          <w:p w:rsidR="00192A30" w:rsidRPr="00581AA9" w:rsidRDefault="00D92E09" w:rsidP="00BE7E5D">
            <w:pPr>
              <w:spacing w:line="0" w:lineRule="atLeast"/>
              <w:ind w:left="509" w:hangingChars="212" w:hanging="509"/>
              <w:rPr>
                <w:rFonts w:asciiTheme="minorEastAsia" w:hAnsiTheme="minorEastAsia" w:cs="新細明體"/>
                <w:color w:val="0000FF"/>
                <w:kern w:val="0"/>
                <w:szCs w:val="24"/>
              </w:rPr>
            </w:pPr>
            <w:r w:rsidRPr="00581AA9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★</w:t>
            </w:r>
            <w:r w:rsidR="00192A30" w:rsidRPr="00581AA9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★列管毒化物結餘量：請填106年第二季(4~6月)申報結餘量</w:t>
            </w:r>
            <w:r w:rsidR="00BE7E5D" w:rsidRPr="00581AA9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；</w:t>
            </w:r>
            <w:r w:rsidR="00192A30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自106年10月</w:t>
            </w:r>
            <w:r w:rsidR="00BE7E5D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第三季起毒化物運作量</w:t>
            </w:r>
            <w:proofErr w:type="gramStart"/>
            <w:r w:rsidR="00581AA9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採線上</w:t>
            </w:r>
            <w:proofErr w:type="gramEnd"/>
            <w:r w:rsidR="00F753CB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申報</w:t>
            </w:r>
            <w:r w:rsidR="00581AA9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，</w:t>
            </w:r>
            <w:r w:rsidR="00F753CB" w:rsidRPr="00F753CB">
              <w:rPr>
                <w:rFonts w:asciiTheme="minorEastAsia" w:hAnsiTheme="minorEastAsia" w:cs="新細明體" w:hint="eastAsia"/>
                <w:b/>
                <w:color w:val="0000FF"/>
                <w:kern w:val="0"/>
                <w:szCs w:val="24"/>
                <w:highlight w:val="yellow"/>
              </w:rPr>
              <w:t>預計九月中旬召開系統操作說明會</w:t>
            </w:r>
            <w:r w:rsidR="00F753CB">
              <w:rPr>
                <w:rFonts w:asciiTheme="minorEastAsia" w:hAnsiTheme="minorEastAsia" w:cs="新細明體" w:hint="eastAsia"/>
                <w:color w:val="0000FF"/>
                <w:kern w:val="0"/>
                <w:szCs w:val="24"/>
              </w:rPr>
              <w:t>。</w:t>
            </w:r>
          </w:p>
          <w:p w:rsidR="00C54380" w:rsidRPr="00D92E09" w:rsidRDefault="00D92E09" w:rsidP="003A6BAF">
            <w:pPr>
              <w:spacing w:line="0" w:lineRule="atLeast"/>
              <w:ind w:leftChars="212" w:left="1356" w:hangingChars="353" w:hanging="847"/>
              <w:rPr>
                <w:rFonts w:asciiTheme="minorEastAsia" w:hAnsiTheme="minorEastAsia" w:cs="新細明體"/>
                <w:kern w:val="0"/>
              </w:rPr>
            </w:pPr>
            <w:r w:rsidRPr="00581AA9">
              <w:rPr>
                <w:rFonts w:asciiTheme="minorEastAsia" w:hAnsiTheme="minorEastAsia" w:cs="新細明體" w:hint="eastAsia"/>
                <w:kern w:val="0"/>
                <w:szCs w:val="24"/>
              </w:rPr>
              <w:t>重量換算：</w:t>
            </w:r>
            <w:r w:rsidR="00BD0788" w:rsidRPr="003A6BAF">
              <w:rPr>
                <w:rFonts w:asciiTheme="minorEastAsia" w:hAnsiTheme="minorEastAsia" w:cs="新細明體" w:hint="eastAsia"/>
                <w:color w:val="000000" w:themeColor="text1"/>
                <w:kern w:val="0"/>
                <w:szCs w:val="24"/>
              </w:rPr>
              <w:t>化學品</w:t>
            </w:r>
            <w:r w:rsidRPr="003A6BAF">
              <w:rPr>
                <w:rFonts w:asciiTheme="minorEastAsia" w:hAnsiTheme="minorEastAsia" w:cs="新細明體" w:hint="eastAsia"/>
                <w:color w:val="000000" w:themeColor="text1"/>
                <w:kern w:val="0"/>
                <w:szCs w:val="24"/>
              </w:rPr>
              <w:t>體積</w:t>
            </w:r>
            <w:r w:rsidR="00BD0788" w:rsidRPr="003A6BAF">
              <w:rPr>
                <w:rFonts w:asciiTheme="minorEastAsia" w:hAnsiTheme="minorEastAsia" w:cs="新細明體" w:hint="eastAsia"/>
                <w:color w:val="000000" w:themeColor="text1"/>
                <w:kern w:val="0"/>
                <w:szCs w:val="24"/>
              </w:rPr>
              <w:t xml:space="preserve"> × 化學品</w:t>
            </w:r>
            <w:r w:rsidRPr="003A6BAF">
              <w:rPr>
                <w:rFonts w:asciiTheme="minorEastAsia" w:hAnsiTheme="minorEastAsia" w:cs="新細明體" w:hint="eastAsia"/>
                <w:color w:val="000000" w:themeColor="text1"/>
                <w:kern w:val="0"/>
                <w:szCs w:val="24"/>
              </w:rPr>
              <w:t>密度值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I</w:t>
            </w:r>
          </w:p>
        </w:tc>
        <w:tc>
          <w:tcPr>
            <w:tcW w:w="1977" w:type="dxa"/>
          </w:tcPr>
          <w:p w:rsidR="00C54380" w:rsidRPr="00424105" w:rsidRDefault="00D92E09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濃度</w:t>
            </w:r>
          </w:p>
        </w:tc>
        <w:tc>
          <w:tcPr>
            <w:tcW w:w="7386" w:type="dxa"/>
          </w:tcPr>
          <w:p w:rsidR="00C54380" w:rsidRPr="00424105" w:rsidRDefault="00D92E09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請填化學品濃度，可查看化學品容器外標示，若標示已模糊請填100%</w:t>
            </w:r>
          </w:p>
        </w:tc>
      </w:tr>
      <w:tr w:rsidR="00C54380" w:rsidRPr="00424105" w:rsidTr="00D73596">
        <w:tc>
          <w:tcPr>
            <w:tcW w:w="775" w:type="dxa"/>
          </w:tcPr>
          <w:p w:rsidR="00C54380" w:rsidRPr="00424105" w:rsidRDefault="00C54380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J</w:t>
            </w:r>
          </w:p>
        </w:tc>
        <w:tc>
          <w:tcPr>
            <w:tcW w:w="1977" w:type="dxa"/>
          </w:tcPr>
          <w:p w:rsidR="00C54380" w:rsidRPr="00424105" w:rsidRDefault="00D92E09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等級</w:t>
            </w:r>
          </w:p>
        </w:tc>
        <w:tc>
          <w:tcPr>
            <w:tcW w:w="7386" w:type="dxa"/>
          </w:tcPr>
          <w:p w:rsidR="00C54380" w:rsidRPr="00424105" w:rsidRDefault="00D92E09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下拉選單點選</w:t>
            </w:r>
          </w:p>
        </w:tc>
      </w:tr>
      <w:tr w:rsidR="00D73596" w:rsidRPr="00424105" w:rsidTr="00D73596">
        <w:tc>
          <w:tcPr>
            <w:tcW w:w="775" w:type="dxa"/>
          </w:tcPr>
          <w:p w:rsidR="00D73596" w:rsidRPr="00424105" w:rsidRDefault="00D73596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K</w:t>
            </w:r>
          </w:p>
        </w:tc>
        <w:tc>
          <w:tcPr>
            <w:tcW w:w="1977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化學品種類</w:t>
            </w:r>
          </w:p>
        </w:tc>
        <w:tc>
          <w:tcPr>
            <w:tcW w:w="7386" w:type="dxa"/>
          </w:tcPr>
          <w:p w:rsidR="00D73596" w:rsidRPr="00424105" w:rsidRDefault="00D73596" w:rsidP="00CA4B0F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下拉選單點選</w:t>
            </w:r>
          </w:p>
        </w:tc>
      </w:tr>
      <w:tr w:rsidR="00D73596" w:rsidRPr="00424105" w:rsidTr="00D73596">
        <w:tc>
          <w:tcPr>
            <w:tcW w:w="775" w:type="dxa"/>
          </w:tcPr>
          <w:p w:rsidR="00D73596" w:rsidRPr="00424105" w:rsidRDefault="00D73596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L</w:t>
            </w:r>
          </w:p>
        </w:tc>
        <w:tc>
          <w:tcPr>
            <w:tcW w:w="1977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物質狀態</w:t>
            </w:r>
          </w:p>
        </w:tc>
        <w:tc>
          <w:tcPr>
            <w:tcW w:w="7386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下拉選單點選</w:t>
            </w:r>
          </w:p>
        </w:tc>
      </w:tr>
      <w:tr w:rsidR="00D73596" w:rsidRPr="00424105" w:rsidTr="00D73596">
        <w:tc>
          <w:tcPr>
            <w:tcW w:w="775" w:type="dxa"/>
          </w:tcPr>
          <w:p w:rsidR="00D73596" w:rsidRDefault="00D73596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M</w:t>
            </w:r>
          </w:p>
        </w:tc>
        <w:tc>
          <w:tcPr>
            <w:tcW w:w="1977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供應商統編</w:t>
            </w:r>
          </w:p>
        </w:tc>
        <w:tc>
          <w:tcPr>
            <w:tcW w:w="7386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請填供應商統一編號，若供應商已</w:t>
            </w:r>
            <w:proofErr w:type="gramStart"/>
            <w:r w:rsidRPr="00424105">
              <w:rPr>
                <w:rFonts w:asciiTheme="minorEastAsia" w:hAnsiTheme="minorEastAsia" w:hint="eastAsia"/>
              </w:rPr>
              <w:t>不可考請空</w:t>
            </w:r>
            <w:proofErr w:type="gramEnd"/>
            <w:r w:rsidRPr="00424105">
              <w:rPr>
                <w:rFonts w:asciiTheme="minorEastAsia" w:hAnsiTheme="minorEastAsia" w:hint="eastAsia"/>
              </w:rPr>
              <w:t>下</w:t>
            </w:r>
          </w:p>
        </w:tc>
      </w:tr>
      <w:tr w:rsidR="00D73596" w:rsidRPr="00424105" w:rsidTr="00D73596">
        <w:tc>
          <w:tcPr>
            <w:tcW w:w="775" w:type="dxa"/>
          </w:tcPr>
          <w:p w:rsidR="00D73596" w:rsidRDefault="00D73596" w:rsidP="00D92E09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szCs w:val="24"/>
              </w:rPr>
              <w:t>N</w:t>
            </w:r>
          </w:p>
        </w:tc>
        <w:tc>
          <w:tcPr>
            <w:tcW w:w="1977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供應商名稱</w:t>
            </w:r>
          </w:p>
        </w:tc>
        <w:tc>
          <w:tcPr>
            <w:tcW w:w="7386" w:type="dxa"/>
          </w:tcPr>
          <w:p w:rsidR="00D73596" w:rsidRPr="00424105" w:rsidRDefault="00D73596">
            <w:pPr>
              <w:rPr>
                <w:rFonts w:asciiTheme="minorEastAsia" w:hAnsiTheme="minorEastAsia"/>
                <w:b/>
                <w:szCs w:val="24"/>
              </w:rPr>
            </w:pPr>
            <w:r w:rsidRPr="00424105">
              <w:rPr>
                <w:rFonts w:asciiTheme="minorEastAsia" w:hAnsiTheme="minorEastAsia" w:hint="eastAsia"/>
              </w:rPr>
              <w:t>請填供應商名稱，若供應商已</w:t>
            </w:r>
            <w:proofErr w:type="gramStart"/>
            <w:r w:rsidRPr="00424105">
              <w:rPr>
                <w:rFonts w:asciiTheme="minorEastAsia" w:hAnsiTheme="minorEastAsia" w:hint="eastAsia"/>
              </w:rPr>
              <w:t>不可考請空</w:t>
            </w:r>
            <w:proofErr w:type="gramEnd"/>
            <w:r w:rsidRPr="00424105">
              <w:rPr>
                <w:rFonts w:asciiTheme="minorEastAsia" w:hAnsiTheme="minorEastAsia" w:hint="eastAsia"/>
              </w:rPr>
              <w:t>下</w:t>
            </w:r>
          </w:p>
        </w:tc>
      </w:tr>
    </w:tbl>
    <w:p w:rsidR="004E7BDE" w:rsidRDefault="004E7BDE" w:rsidP="00D73596"/>
    <w:sectPr w:rsidR="004E7BDE" w:rsidSect="00CF0841">
      <w:pgSz w:w="11906" w:h="16838"/>
      <w:pgMar w:top="709" w:right="991" w:bottom="85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4E8" w:rsidRDefault="006B64E8" w:rsidP="002871F9">
      <w:r>
        <w:separator/>
      </w:r>
    </w:p>
  </w:endnote>
  <w:endnote w:type="continuationSeparator" w:id="0">
    <w:p w:rsidR="006B64E8" w:rsidRDefault="006B64E8" w:rsidP="00287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4E8" w:rsidRDefault="006B64E8" w:rsidP="002871F9">
      <w:r>
        <w:separator/>
      </w:r>
    </w:p>
  </w:footnote>
  <w:footnote w:type="continuationSeparator" w:id="0">
    <w:p w:rsidR="006B64E8" w:rsidRDefault="006B64E8" w:rsidP="002871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29E0"/>
    <w:rsid w:val="00192A30"/>
    <w:rsid w:val="002871F9"/>
    <w:rsid w:val="0037394F"/>
    <w:rsid w:val="003801B0"/>
    <w:rsid w:val="003A6BAF"/>
    <w:rsid w:val="003E29E0"/>
    <w:rsid w:val="00424105"/>
    <w:rsid w:val="0046583D"/>
    <w:rsid w:val="00490985"/>
    <w:rsid w:val="004E7BDE"/>
    <w:rsid w:val="0051392B"/>
    <w:rsid w:val="00581AA9"/>
    <w:rsid w:val="006B64E8"/>
    <w:rsid w:val="007A69DF"/>
    <w:rsid w:val="0083001E"/>
    <w:rsid w:val="0084157E"/>
    <w:rsid w:val="008C7976"/>
    <w:rsid w:val="00A75570"/>
    <w:rsid w:val="00AC68B2"/>
    <w:rsid w:val="00AE68AB"/>
    <w:rsid w:val="00B539B3"/>
    <w:rsid w:val="00BC78B8"/>
    <w:rsid w:val="00BD0788"/>
    <w:rsid w:val="00BE7E5D"/>
    <w:rsid w:val="00C54380"/>
    <w:rsid w:val="00CE183F"/>
    <w:rsid w:val="00CF0841"/>
    <w:rsid w:val="00D528D3"/>
    <w:rsid w:val="00D73596"/>
    <w:rsid w:val="00D92E09"/>
    <w:rsid w:val="00DC2C7C"/>
    <w:rsid w:val="00E75642"/>
    <w:rsid w:val="00F75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9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E29E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3E29E0"/>
    <w:rPr>
      <w:b/>
      <w:bCs/>
    </w:rPr>
  </w:style>
  <w:style w:type="character" w:styleId="a6">
    <w:name w:val="Hyperlink"/>
    <w:basedOn w:val="a0"/>
    <w:uiPriority w:val="99"/>
    <w:semiHidden/>
    <w:unhideWhenUsed/>
    <w:rsid w:val="003E29E0"/>
    <w:rPr>
      <w:color w:val="0000FF"/>
      <w:u w:val="single"/>
    </w:rPr>
  </w:style>
  <w:style w:type="table" w:styleId="a7">
    <w:name w:val="Table Grid"/>
    <w:basedOn w:val="a1"/>
    <w:uiPriority w:val="59"/>
    <w:rsid w:val="00424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2871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2871F9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2871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2871F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ghs.osha.gov.tw/CHT/masterpage/index_CHT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AB470-EBCA-4EED-B4F0-EA818FC6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tcu_user</dc:creator>
  <cp:lastModifiedBy>tcu_user</cp:lastModifiedBy>
  <cp:revision>5</cp:revision>
  <dcterms:created xsi:type="dcterms:W3CDTF">2017-07-26T05:54:00Z</dcterms:created>
  <dcterms:modified xsi:type="dcterms:W3CDTF">2017-07-31T02:18:00Z</dcterms:modified>
</cp:coreProperties>
</file>